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B1" w:rsidRPr="00DE24B1" w:rsidRDefault="00DE24B1" w:rsidP="00DE24B1">
      <w:pPr>
        <w:keepNext/>
        <w:keepLines/>
        <w:widowControl w:val="0"/>
        <w:spacing w:line="288" w:lineRule="exact"/>
        <w:jc w:val="center"/>
        <w:outlineLvl w:val="0"/>
        <w:rPr>
          <w:b/>
          <w:bCs/>
          <w:sz w:val="28"/>
          <w:szCs w:val="28"/>
        </w:rPr>
      </w:pPr>
      <w:r w:rsidRPr="00DE24B1">
        <w:rPr>
          <w:b/>
          <w:bCs/>
          <w:sz w:val="28"/>
          <w:szCs w:val="28"/>
        </w:rPr>
        <w:t>План мероприятий</w:t>
      </w:r>
    </w:p>
    <w:p w:rsidR="00DE24B1" w:rsidRPr="00DE24B1" w:rsidRDefault="00DE24B1" w:rsidP="00DE24B1">
      <w:pPr>
        <w:keepNext/>
        <w:keepLines/>
        <w:widowControl w:val="0"/>
        <w:spacing w:line="288" w:lineRule="exact"/>
        <w:jc w:val="center"/>
        <w:outlineLvl w:val="0"/>
        <w:rPr>
          <w:b/>
          <w:bCs/>
          <w:sz w:val="28"/>
          <w:szCs w:val="28"/>
        </w:rPr>
      </w:pPr>
      <w:r w:rsidRPr="00DE24B1">
        <w:rPr>
          <w:b/>
          <w:bCs/>
          <w:sz w:val="28"/>
          <w:szCs w:val="28"/>
        </w:rPr>
        <w:t xml:space="preserve">МБОУ СОШ с. </w:t>
      </w:r>
      <w:proofErr w:type="spellStart"/>
      <w:r w:rsidRPr="00DE24B1">
        <w:rPr>
          <w:b/>
          <w:bCs/>
          <w:sz w:val="28"/>
          <w:szCs w:val="28"/>
        </w:rPr>
        <w:t>Камышки</w:t>
      </w:r>
      <w:proofErr w:type="spellEnd"/>
    </w:p>
    <w:p w:rsidR="00DE24B1" w:rsidRPr="00DE24B1" w:rsidRDefault="00DE24B1" w:rsidP="00DE24B1">
      <w:pPr>
        <w:widowControl w:val="0"/>
        <w:spacing w:after="252" w:line="288" w:lineRule="exact"/>
        <w:ind w:right="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4B1">
        <w:rPr>
          <w:rFonts w:eastAsia="Calibri"/>
          <w:b/>
          <w:bCs/>
          <w:sz w:val="28"/>
          <w:szCs w:val="28"/>
          <w:lang w:eastAsia="en-US"/>
        </w:rPr>
        <w:t>по профилактике экстремизма, терроризма, деструктивного</w:t>
      </w:r>
      <w:r w:rsidRPr="00DE24B1">
        <w:rPr>
          <w:rFonts w:eastAsia="Calibri"/>
          <w:b/>
          <w:bCs/>
          <w:sz w:val="28"/>
          <w:szCs w:val="28"/>
          <w:lang w:eastAsia="en-US"/>
        </w:rPr>
        <w:br/>
        <w:t>поведения среди несовершеннолетних на</w:t>
      </w:r>
      <w:r w:rsidRPr="00DE24B1">
        <w:rPr>
          <w:rFonts w:eastAsia="Calibri"/>
          <w:b/>
          <w:bCs/>
          <w:sz w:val="28"/>
          <w:szCs w:val="28"/>
          <w:lang w:eastAsia="en-US"/>
        </w:rPr>
        <w:br/>
        <w:t>2022-2023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33"/>
        <w:gridCol w:w="1904"/>
        <w:gridCol w:w="3402"/>
      </w:tblGrid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№</w:t>
            </w:r>
          </w:p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DE24B1">
              <w:t>п</w:t>
            </w:r>
            <w:proofErr w:type="gramEnd"/>
            <w:r w:rsidRPr="00DE24B1">
              <w:t>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E24B1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DE24B1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Период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E24B1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E24B1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Ответственные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День солидарности в борьбе с терроризмом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Классные часы «Трагедия в Беслане - наша общая боль»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03.09.2022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Зам. директора по ВР, Классные руководители 1-9кл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Оформление стенда «Терроризм – угроза обществу»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Зам. директора по ВР,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члены кружка «ЮДП»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Обновление «Уголка безопасности»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Зам. директора по ВР, члены кружка «ЮДП»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Мероприятия, посвященные Дню народного единства</w:t>
            </w:r>
          </w:p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«Россия – многонациональная страна»</w:t>
            </w:r>
          </w:p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классные руководители 1-9кл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Минутка безопасности «Действия при угрозе террористического акта» (на общешкольной линейке)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один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  <w:r w:rsidRPr="00DE24B1">
              <w:rPr>
                <w:rFonts w:eastAsia="Arial Unicode MS"/>
                <w:shd w:val="clear" w:color="auto" w:fill="FFFFFF"/>
              </w:rPr>
              <w:t>Зам. директора по ВР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Классные часы, видео-уроки в рамках Дня толерантности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с 15 по 19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классные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руководители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Уроки права, посвященные Дню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Конституции РФ.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jc w:val="center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с 6 по 10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классные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DE24B1">
              <w:rPr>
                <w:rFonts w:eastAsia="Arial Unicode MS"/>
                <w:shd w:val="clear" w:color="auto" w:fill="FFFFFF"/>
              </w:rPr>
              <w:t>руководители, библиотекарь школы.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Беседы, классные часы «Интернет и безопасность»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 xml:space="preserve">по плану </w:t>
            </w:r>
            <w:proofErr w:type="spellStart"/>
            <w:r w:rsidRPr="00DE24B1">
              <w:rPr>
                <w:rFonts w:eastAsia="Arial Unicode MS"/>
                <w:shd w:val="clear" w:color="auto" w:fill="FFFFFF"/>
              </w:rPr>
              <w:t>кл</w:t>
            </w:r>
            <w:proofErr w:type="gramStart"/>
            <w:r w:rsidRPr="00DE24B1">
              <w:rPr>
                <w:rFonts w:eastAsia="Arial Unicode MS"/>
                <w:shd w:val="clear" w:color="auto" w:fill="FFFFFF"/>
              </w:rPr>
              <w:t>.р</w:t>
            </w:r>
            <w:proofErr w:type="gramEnd"/>
            <w:r w:rsidRPr="00DE24B1">
              <w:rPr>
                <w:rFonts w:eastAsia="Arial Unicode MS"/>
                <w:shd w:val="clear" w:color="auto" w:fill="FFFFFF"/>
              </w:rPr>
              <w:t>уководителей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классные руководители 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Беседы по профилактике правонарушений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 xml:space="preserve">по плану </w:t>
            </w:r>
            <w:proofErr w:type="spellStart"/>
            <w:r w:rsidRPr="00DE24B1">
              <w:rPr>
                <w:rFonts w:eastAsia="Arial Unicode MS"/>
                <w:shd w:val="clear" w:color="auto" w:fill="FFFFFF"/>
              </w:rPr>
              <w:t>клас</w:t>
            </w:r>
            <w:proofErr w:type="gramStart"/>
            <w:r w:rsidRPr="00DE24B1">
              <w:rPr>
                <w:rFonts w:eastAsia="Arial Unicode MS"/>
                <w:shd w:val="clear" w:color="auto" w:fill="FFFFFF"/>
              </w:rPr>
              <w:t>.р</w:t>
            </w:r>
            <w:proofErr w:type="gramEnd"/>
            <w:r w:rsidRPr="00DE24B1">
              <w:rPr>
                <w:rFonts w:eastAsia="Arial Unicode MS"/>
                <w:shd w:val="clear" w:color="auto" w:fill="FFFFFF"/>
              </w:rPr>
              <w:t>уководителей</w:t>
            </w:r>
            <w:proofErr w:type="spellEnd"/>
            <w:r w:rsidRPr="00DE24B1">
              <w:rPr>
                <w:rFonts w:eastAsia="Arial Unicode MS"/>
                <w:shd w:val="clear" w:color="auto" w:fill="FFFFFF"/>
              </w:rPr>
              <w:t xml:space="preserve"> в</w:t>
            </w:r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ind w:left="220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  <w:r w:rsidRPr="00DE24B1">
              <w:rPr>
                <w:rFonts w:eastAsia="Arial Unicode MS"/>
                <w:shd w:val="clear" w:color="auto" w:fill="FFFFFF"/>
              </w:rPr>
              <w:t>классные руководители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10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  <w:r w:rsidRPr="00DE24B1">
              <w:rPr>
                <w:rFonts w:eastAsia="Arial Unicode MS"/>
                <w:shd w:val="clear" w:color="auto" w:fill="FFFFFF"/>
              </w:rPr>
              <w:t xml:space="preserve">Профилактика и разрешение конфликтов между </w:t>
            </w:r>
            <w:proofErr w:type="gramStart"/>
            <w:r w:rsidRPr="00DE24B1">
              <w:rPr>
                <w:rFonts w:eastAsia="Arial Unicode MS"/>
                <w:shd w:val="clear" w:color="auto" w:fill="FFFFFF"/>
              </w:rPr>
              <w:t>обучающимися</w:t>
            </w:r>
            <w:proofErr w:type="gramEnd"/>
            <w:r w:rsidRPr="00DE24B1">
              <w:rPr>
                <w:rFonts w:eastAsia="Arial Unicode MS"/>
                <w:shd w:val="clear" w:color="auto" w:fill="FFFFFF"/>
              </w:rPr>
              <w:t>. Индивидуальные беседы 5 -8 классы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 xml:space="preserve">по мере необходимости </w:t>
            </w:r>
            <w:proofErr w:type="gramStart"/>
            <w:r w:rsidRPr="00DE24B1">
              <w:rPr>
                <w:rFonts w:eastAsia="Arial Unicode MS"/>
                <w:shd w:val="clear" w:color="auto" w:fill="FFFFFF"/>
              </w:rPr>
              <w:t>в</w:t>
            </w:r>
            <w:proofErr w:type="gramEnd"/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ind w:left="220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социальный педагог 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jc w:val="both"/>
            </w:pPr>
            <w:r w:rsidRPr="00DE24B1">
              <w:rPr>
                <w:rFonts w:eastAsia="Arial Unicode MS"/>
                <w:shd w:val="clear" w:color="auto" w:fill="FFFFFF"/>
              </w:rPr>
              <w:t>Родительское собрание по теме: «Что важно знать подросткам об экстремизме»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Зам. директора по ВР </w:t>
            </w: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12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>Функционирование раздела на сайте школы, направленного на противодействие идеологии экстремизма и терроризма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Зам. директора </w:t>
            </w:r>
            <w:proofErr w:type="spellStart"/>
            <w:r w:rsidRPr="00DE24B1">
              <w:rPr>
                <w:rFonts w:eastAsia="Arial Unicode MS"/>
                <w:shd w:val="clear" w:color="auto" w:fill="FFFFFF"/>
              </w:rPr>
              <w:t>поВР</w:t>
            </w:r>
            <w:proofErr w:type="spellEnd"/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24B1" w:rsidRPr="00DE24B1" w:rsidTr="00DE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DE24B1">
              <w:t>13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  <w:r w:rsidRPr="00DE24B1">
              <w:rPr>
                <w:rFonts w:eastAsia="Arial Unicode MS"/>
                <w:shd w:val="clear" w:color="auto" w:fill="FFFFFF"/>
              </w:rPr>
              <w:t>Размещение на сайте школы информации о проводимых мероприятиях по противодействию идеологии экстремизма и терроризма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</w:pPr>
            <w:r w:rsidRPr="00DE24B1">
              <w:rPr>
                <w:rFonts w:eastAsia="Arial Unicode MS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  <w:r w:rsidRPr="00DE24B1">
              <w:rPr>
                <w:rFonts w:eastAsia="Arial Unicode MS"/>
                <w:shd w:val="clear" w:color="auto" w:fill="FFFFFF"/>
              </w:rPr>
              <w:t xml:space="preserve">Зам. директора </w:t>
            </w:r>
            <w:proofErr w:type="spellStart"/>
            <w:r w:rsidRPr="00DE24B1">
              <w:rPr>
                <w:rFonts w:eastAsia="Arial Unicode MS"/>
                <w:shd w:val="clear" w:color="auto" w:fill="FFFFFF"/>
              </w:rPr>
              <w:t>поВР</w:t>
            </w:r>
            <w:proofErr w:type="spellEnd"/>
          </w:p>
          <w:p w:rsidR="00DE24B1" w:rsidRPr="00DE24B1" w:rsidRDefault="00DE24B1" w:rsidP="00DE24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A260A" w:rsidRPr="00BD15EE" w:rsidRDefault="004A260A" w:rsidP="00BD15EE">
      <w:bookmarkStart w:id="0" w:name="_GoBack"/>
      <w:bookmarkEnd w:id="0"/>
    </w:p>
    <w:sectPr w:rsidR="004A260A" w:rsidRPr="00BD15EE" w:rsidSect="0091197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D"/>
    <w:rsid w:val="0007300E"/>
    <w:rsid w:val="00124872"/>
    <w:rsid w:val="00183040"/>
    <w:rsid w:val="001D3593"/>
    <w:rsid w:val="0029340B"/>
    <w:rsid w:val="004A260A"/>
    <w:rsid w:val="0067744F"/>
    <w:rsid w:val="006D491A"/>
    <w:rsid w:val="0082751A"/>
    <w:rsid w:val="0084024D"/>
    <w:rsid w:val="00911976"/>
    <w:rsid w:val="009E0D51"/>
    <w:rsid w:val="00A57C33"/>
    <w:rsid w:val="00AF70D1"/>
    <w:rsid w:val="00B516F6"/>
    <w:rsid w:val="00BD15EE"/>
    <w:rsid w:val="00DE24B1"/>
    <w:rsid w:val="00ED56B2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72"/>
    <w:rPr>
      <w:color w:val="0000FF"/>
      <w:u w:val="single"/>
    </w:rPr>
  </w:style>
  <w:style w:type="table" w:styleId="a4">
    <w:name w:val="Table Grid"/>
    <w:basedOn w:val="a1"/>
    <w:uiPriority w:val="59"/>
    <w:rsid w:val="001248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E0D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72"/>
    <w:rPr>
      <w:color w:val="0000FF"/>
      <w:u w:val="single"/>
    </w:rPr>
  </w:style>
  <w:style w:type="table" w:styleId="a4">
    <w:name w:val="Table Grid"/>
    <w:basedOn w:val="a1"/>
    <w:uiPriority w:val="59"/>
    <w:rsid w:val="001248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E0D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комп16</dc:creator>
  <cp:lastModifiedBy>комп16</cp:lastModifiedBy>
  <cp:revision>2</cp:revision>
  <cp:lastPrinted>2022-12-02T05:48:00Z</cp:lastPrinted>
  <dcterms:created xsi:type="dcterms:W3CDTF">2023-02-28T11:30:00Z</dcterms:created>
  <dcterms:modified xsi:type="dcterms:W3CDTF">2023-02-28T11:30:00Z</dcterms:modified>
</cp:coreProperties>
</file>